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C1" w:rsidRDefault="00C9104A">
      <w:pPr>
        <w:rPr>
          <w:noProof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575310</wp:posOffset>
            </wp:positionV>
            <wp:extent cx="4801870" cy="6858000"/>
            <wp:effectExtent l="19050" t="0" r="0" b="0"/>
            <wp:wrapSquare wrapText="bothSides"/>
            <wp:docPr id="2" name="1 Resim" descr="balonboyamasayfasi-1506349509nk4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boyamasayfasi-1506349509nk4g8.gif"/>
                    <pic:cNvPicPr/>
                  </pic:nvPicPr>
                  <pic:blipFill>
                    <a:blip r:embed="rId4"/>
                    <a:srcRect r="7106" b="5572"/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12D" w:rsidRPr="0059012D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5pt;margin-top:-15.4pt;width:499.05pt;height:123.6pt;z-index:251659264;mso-position-horizontal-relative:text;mso-position-vertical-relative:text" filled="f" stroked="f">
            <v:textbox style="mso-next-textbox:#_x0000_s1026">
              <w:txbxContent>
                <w:p w:rsidR="009562C1" w:rsidRPr="004C40CD" w:rsidRDefault="009562C1" w:rsidP="009562C1">
                  <w:pPr>
                    <w:rPr>
                      <w:b/>
                      <w:noProof/>
                      <w:sz w:val="36"/>
                    </w:rPr>
                  </w:pPr>
                  <w:r w:rsidRPr="004C40CD">
                    <w:rPr>
                      <w:b/>
                      <w:noProof/>
                      <w:sz w:val="36"/>
                    </w:rPr>
                    <w:t>Sevgili Çocuklar ,</w:t>
                  </w:r>
                </w:p>
                <w:p w:rsidR="004C40CD" w:rsidRDefault="009562C1" w:rsidP="009562C1">
                  <w:pPr>
                    <w:rPr>
                      <w:noProof/>
                      <w:sz w:val="36"/>
                    </w:rPr>
                  </w:pPr>
                  <w:r w:rsidRPr="004C40CD">
                    <w:rPr>
                      <w:noProof/>
                      <w:sz w:val="36"/>
                    </w:rPr>
                    <w:t>Aşağıdaki çıkarma işlemlerini yapın ve bulduğunuz sayıyı yanında verilen renkle resimde</w:t>
                  </w:r>
                  <w:r w:rsidR="004C40CD">
                    <w:rPr>
                      <w:noProof/>
                      <w:sz w:val="36"/>
                    </w:rPr>
                    <w:t xml:space="preserve"> bulup </w:t>
                  </w:r>
                  <w:r w:rsidRPr="004C40CD">
                    <w:rPr>
                      <w:noProof/>
                      <w:sz w:val="36"/>
                    </w:rPr>
                    <w:t xml:space="preserve"> boyayın. </w:t>
                  </w:r>
                </w:p>
                <w:p w:rsidR="009562C1" w:rsidRPr="004C40CD" w:rsidRDefault="009562C1" w:rsidP="009562C1">
                  <w:pPr>
                    <w:rPr>
                      <w:noProof/>
                      <w:sz w:val="36"/>
                    </w:rPr>
                  </w:pPr>
                  <w:r w:rsidRPr="004C40CD">
                    <w:rPr>
                      <w:noProof/>
                      <w:sz w:val="36"/>
                    </w:rPr>
                    <w:t>İYİ EĞLENCELER…</w:t>
                  </w:r>
                </w:p>
                <w:p w:rsidR="009562C1" w:rsidRDefault="009562C1"/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73" type="#_x0000_t202" style="position:absolute;margin-left:-19.85pt;margin-top:311.55pt;width:187.4pt;height:38.9pt;z-index:251695104;mso-position-horizontal-relative:text;mso-position-vertical-relative:text" filled="f" stroked="f">
            <v:textbox>
              <w:txbxContent>
                <w:p w:rsidR="004C40CD" w:rsidRDefault="004C40CD">
                  <w:r>
                    <w:t xml:space="preserve">        (mor)                          (lacivert)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72" type="#_x0000_t202" style="position:absolute;margin-left:-18.95pt;margin-top:487.65pt;width:298.9pt;height:24.3pt;z-index:251694080;mso-position-horizontal-relative:text;mso-position-vertical-relative:text" filled="f" stroked="f">
            <v:textbox>
              <w:txbxContent>
                <w:p w:rsidR="004C40CD" w:rsidRDefault="004C40CD">
                  <w:r>
                    <w:t xml:space="preserve">              (turuncu)                                                      (pembe)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70" type="#_x0000_t202" style="position:absolute;margin-left:-18.95pt;margin-top:658.15pt;width:625.65pt;height:41.55pt;z-index:251693056;mso-position-horizontal-relative:text;mso-position-vertical-relative:text" filled="f" stroked="f">
            <v:textbox style="mso-next-textbox:#_x0000_s1070">
              <w:txbxContent>
                <w:p w:rsidR="00BF13C7" w:rsidRPr="00BF13C7" w:rsidRDefault="00BF13C7" w:rsidP="00BF13C7">
                  <w:pPr>
                    <w:rPr>
                      <w:sz w:val="36"/>
                    </w:rPr>
                  </w:pPr>
                  <w:r>
                    <w:rPr>
                      <w:sz w:val="28"/>
                    </w:rPr>
                    <w:t xml:space="preserve">          (yeşil)                                          (mavi)                                </w:t>
                  </w:r>
                  <w:r w:rsidRPr="00BF13C7">
                    <w:rPr>
                      <w:sz w:val="28"/>
                    </w:rPr>
                    <w:t xml:space="preserve">(Sarı)            </w:t>
                  </w:r>
                  <w:r>
                    <w:rPr>
                      <w:sz w:val="28"/>
                    </w:rPr>
                    <w:t xml:space="preserve">             </w:t>
                  </w:r>
                  <w:r w:rsidRPr="00BF13C7">
                    <w:rPr>
                      <w:sz w:val="28"/>
                    </w:rPr>
                    <w:t xml:space="preserve">             (kırmızı)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62" type="#_x0000_t202" style="position:absolute;margin-left:432.9pt;margin-top:582.65pt;width:54.45pt;height:41.55pt;z-index:251684864;mso-position-horizontal-relative:text;mso-position-vertical-relative:text" filled="f" stroked="f">
            <v:textbox style="mso-next-textbox:#_x0000_s1062">
              <w:txbxContent>
                <w:p w:rsidR="00890570" w:rsidRPr="00890570" w:rsidRDefault="00BF13C7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18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58" type="#_x0000_t202" style="position:absolute;margin-left:279.95pt;margin-top:584.75pt;width:54.45pt;height:41.55pt;z-index:251680768;mso-position-horizontal-relative:text;mso-position-vertical-relative:text" filled="f" stroked="f">
            <v:textbox style="mso-next-textbox:#_x0000_s1058">
              <w:txbxContent>
                <w:p w:rsidR="00890570" w:rsidRPr="00890570" w:rsidRDefault="00BF13C7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11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54" type="#_x0000_t202" style="position:absolute;margin-left:153.7pt;margin-top:582.65pt;width:41.55pt;height:41.55pt;z-index:251676672;mso-position-horizontal-relative:text;mso-position-vertical-relative:text" filled="f" stroked="f">
            <v:textbox style="mso-next-textbox:#_x0000_s1054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9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50" type="#_x0000_t202" style="position:absolute;margin-left:-19.85pt;margin-top:584.75pt;width:54.45pt;height:41.55pt;z-index:251672576;mso-position-horizontal-relative:text;mso-position-vertical-relative:text" filled="f" stroked="f">
            <v:textbox style="mso-next-textbox:#_x0000_s1050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12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46" type="#_x0000_t202" style="position:absolute;margin-left:140.8pt;margin-top:402.7pt;width:54.45pt;height:41.55pt;z-index:251668480;mso-position-horizontal-relative:text;mso-position-vertical-relative:text" filled="f" stroked="f">
            <v:textbox style="mso-next-textbox:#_x0000_s1046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14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66" type="#_x0000_t202" style="position:absolute;margin-left:79pt;margin-top:226.15pt;width:41.55pt;height:41.55pt;z-index:251688960;mso-position-horizontal-relative:text;mso-position-vertical-relative:text" filled="f" stroked="f">
            <v:textbox style="mso-next-textbox:#_x0000_s1066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8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66.1pt;margin-top:287.75pt;width:12.9pt;height:0;z-index:251692032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68" type="#_x0000_t32" style="position:absolute;margin-left:66.1pt;margin-top:299.55pt;width:47.5pt;height:0;z-index:251691008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67" type="#_x0000_t202" style="position:absolute;margin-left:79pt;margin-top:253.15pt;width:34.6pt;height:41.55pt;z-index:251689984;mso-position-horizontal-relative:text;mso-position-vertical-relative:text" filled="f" stroked="f">
            <v:textbox style="mso-next-textbox:#_x0000_s1067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6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65" type="#_x0000_t32" style="position:absolute;margin-left:432.9pt;margin-top:644.25pt;width:12.9pt;height:0;z-index:251687936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64" type="#_x0000_t32" style="position:absolute;margin-left:432.9pt;margin-top:656.05pt;width:47.5pt;height:0;z-index:251686912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63" type="#_x0000_t202" style="position:absolute;margin-left:445.8pt;margin-top:609.65pt;width:34.6pt;height:41.55pt;z-index:251685888;mso-position-horizontal-relative:text;mso-position-vertical-relative:text" filled="f" stroked="f">
            <v:textbox style="mso-next-textbox:#_x0000_s1063">
              <w:txbxContent>
                <w:p w:rsidR="00890570" w:rsidRPr="00890570" w:rsidRDefault="00BF13C7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9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59" type="#_x0000_t202" style="position:absolute;margin-left:292.85pt;margin-top:611.75pt;width:34.6pt;height:41.55pt;z-index:251681792;mso-position-horizontal-relative:text;mso-position-vertical-relative:text" filled="f" stroked="f">
            <v:textbox style="mso-next-textbox:#_x0000_s1059">
              <w:txbxContent>
                <w:p w:rsidR="00890570" w:rsidRPr="00890570" w:rsidRDefault="00BF13C7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3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61" type="#_x0000_t32" style="position:absolute;margin-left:279.95pt;margin-top:646.35pt;width:12.9pt;height:0;z-index:251683840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60" type="#_x0000_t32" style="position:absolute;margin-left:279.95pt;margin-top:658.15pt;width:47.5pt;height:0;z-index:251682816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57" type="#_x0000_t32" style="position:absolute;margin-left:140.8pt;margin-top:644.25pt;width:12.9pt;height:0;z-index:251679744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56" type="#_x0000_t32" style="position:absolute;margin-left:140.8pt;margin-top:656.05pt;width:47.5pt;height:0;z-index:251678720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55" type="#_x0000_t202" style="position:absolute;margin-left:153.7pt;margin-top:609.65pt;width:34.6pt;height:41.55pt;z-index:251677696;mso-position-horizontal-relative:text;mso-position-vertical-relative:text" filled="f" stroked="f">
            <v:textbox style="mso-next-textbox:#_x0000_s1055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51" type="#_x0000_t202" style="position:absolute;margin-left:-6.95pt;margin-top:611.75pt;width:34.6pt;height:41.55pt;z-index:251673600;mso-position-horizontal-relative:text;mso-position-vertical-relative:text" filled="f" stroked="f">
            <v:textbox style="mso-next-textbox:#_x0000_s1051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8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53" type="#_x0000_t32" style="position:absolute;margin-left:-19.85pt;margin-top:646.35pt;width:12.9pt;height:0;z-index:251675648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52" type="#_x0000_t32" style="position:absolute;margin-left:-19.85pt;margin-top:658.15pt;width:47.5pt;height:0;z-index:251674624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47" type="#_x0000_t202" style="position:absolute;margin-left:153.7pt;margin-top:429.7pt;width:34.6pt;height:41.55pt;z-index:251669504;mso-position-horizontal-relative:text;mso-position-vertical-relative:text" filled="f" stroked="f">
            <v:textbox style="mso-next-textbox:#_x0000_s1047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9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49" type="#_x0000_t32" style="position:absolute;margin-left:140.8pt;margin-top:464.3pt;width:12.9pt;height:0;z-index:251671552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48" type="#_x0000_t32" style="position:absolute;margin-left:140.8pt;margin-top:476.1pt;width:47.5pt;height:0;z-index:251670528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43" type="#_x0000_t202" style="position:absolute;margin-left:-6.95pt;margin-top:429.7pt;width:34.6pt;height:41.55pt;z-index:251665408;mso-position-horizontal-relative:text;mso-position-vertical-relative:text" filled="f" stroked="f">
            <v:textbox style="mso-next-textbox:#_x0000_s1043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3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42" type="#_x0000_t202" style="position:absolute;margin-left:-6.95pt;margin-top:402.7pt;width:41.55pt;height:41.55pt;z-index:251664384;mso-position-horizontal-relative:text;mso-position-vertical-relative:text" filled="f" stroked="f">
            <v:textbox style="mso-next-textbox:#_x0000_s1042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9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45" type="#_x0000_t32" style="position:absolute;margin-left:-19.85pt;margin-top:464.3pt;width:12.9pt;height:0;z-index:251667456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44" type="#_x0000_t32" style="position:absolute;margin-left:-19.85pt;margin-top:476.1pt;width:47.5pt;height:0;z-index:251666432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41" type="#_x0000_t32" style="position:absolute;margin-left:-31.85pt;margin-top:287.75pt;width:12.9pt;height:0;z-index:251663360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40" type="#_x0000_t32" style="position:absolute;margin-left:-31.85pt;margin-top:299.55pt;width:47.5pt;height:0;z-index:251662336;mso-position-horizontal-relative:text;mso-position-vertical-relative:text" o:connectortype="straight" strokeweight="3pt"/>
        </w:pict>
      </w:r>
      <w:r w:rsidR="0059012D" w:rsidRPr="0059012D">
        <w:rPr>
          <w:b/>
          <w:noProof/>
          <w:sz w:val="32"/>
        </w:rPr>
        <w:pict>
          <v:shape id="_x0000_s1039" type="#_x0000_t202" style="position:absolute;margin-left:-18.95pt;margin-top:253.15pt;width:34.6pt;height:41.55pt;z-index:251661312;mso-position-horizontal-relative:text;mso-position-vertical-relative:text" filled="f" stroked="f">
            <v:textbox style="mso-next-textbox:#_x0000_s1039">
              <w:txbxContent>
                <w:p w:rsidR="00890570" w:rsidRPr="00890570" w:rsidRDefault="00890570" w:rsidP="00890570">
                  <w:pPr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</w:p>
              </w:txbxContent>
            </v:textbox>
          </v:shape>
        </w:pict>
      </w:r>
      <w:r w:rsidR="0059012D" w:rsidRPr="0059012D">
        <w:rPr>
          <w:b/>
          <w:noProof/>
          <w:sz w:val="32"/>
        </w:rPr>
        <w:pict>
          <v:shape id="_x0000_s1038" type="#_x0000_t202" style="position:absolute;margin-left:-18.95pt;margin-top:226.15pt;width:41.55pt;height:41.55pt;z-index:251660288;mso-position-horizontal-relative:text;mso-position-vertical-relative:text" filled="f" stroked="f">
            <v:textbox style="mso-next-textbox:#_x0000_s1038">
              <w:txbxContent>
                <w:p w:rsidR="00890570" w:rsidRPr="00890570" w:rsidRDefault="00890570">
                  <w:pPr>
                    <w:rPr>
                      <w:sz w:val="56"/>
                    </w:rPr>
                  </w:pPr>
                  <w:r w:rsidRPr="00890570">
                    <w:rPr>
                      <w:sz w:val="56"/>
                    </w:rPr>
                    <w:t>5</w:t>
                  </w:r>
                </w:p>
              </w:txbxContent>
            </v:textbox>
          </v:shape>
        </w:pict>
      </w:r>
      <w:r w:rsidR="009562C1" w:rsidRPr="009562C1">
        <w:rPr>
          <w:noProof/>
        </w:rPr>
        <w:t xml:space="preserve"> </w:t>
      </w:r>
    </w:p>
    <w:sectPr w:rsidR="009562C1" w:rsidSect="00F9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477645"/>
    <w:rsid w:val="00415054"/>
    <w:rsid w:val="00477645"/>
    <w:rsid w:val="004C40CD"/>
    <w:rsid w:val="0059012D"/>
    <w:rsid w:val="007B7689"/>
    <w:rsid w:val="00890570"/>
    <w:rsid w:val="00955116"/>
    <w:rsid w:val="009562C1"/>
    <w:rsid w:val="009827B2"/>
    <w:rsid w:val="00BF13C7"/>
    <w:rsid w:val="00C9104A"/>
    <w:rsid w:val="00F9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7" type="connector" idref="#_x0000_s1048"/>
        <o:r id="V:Rule18" type="connector" idref="#_x0000_s1068"/>
        <o:r id="V:Rule19" type="connector" idref="#_x0000_s1065"/>
        <o:r id="V:Rule20" type="connector" idref="#_x0000_s1045"/>
        <o:r id="V:Rule21" type="connector" idref="#_x0000_s1056"/>
        <o:r id="V:Rule22" type="connector" idref="#_x0000_s1060"/>
        <o:r id="V:Rule23" type="connector" idref="#_x0000_s1049"/>
        <o:r id="V:Rule24" type="connector" idref="#_x0000_s1040"/>
        <o:r id="V:Rule25" type="connector" idref="#_x0000_s1057"/>
        <o:r id="V:Rule26" type="connector" idref="#_x0000_s1061"/>
        <o:r id="V:Rule27" type="connector" idref="#_x0000_s1044"/>
        <o:r id="V:Rule28" type="connector" idref="#_x0000_s1069"/>
        <o:r id="V:Rule29" type="connector" idref="#_x0000_s1053"/>
        <o:r id="V:Rule30" type="connector" idref="#_x0000_s1052"/>
        <o:r id="V:Rule31" type="connector" idref="#_x0000_s1064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7</cp:revision>
  <dcterms:created xsi:type="dcterms:W3CDTF">2021-02-25T14:16:00Z</dcterms:created>
  <dcterms:modified xsi:type="dcterms:W3CDTF">2021-02-25T16:55:00Z</dcterms:modified>
</cp:coreProperties>
</file>